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494" w:rsidRPr="002B4494" w:rsidRDefault="002B4494" w:rsidP="002B449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B4494">
        <w:rPr>
          <w:rFonts w:ascii="Times New Roman" w:hAnsi="Times New Roman" w:cs="Times New Roman"/>
          <w:sz w:val="28"/>
          <w:szCs w:val="28"/>
        </w:rPr>
        <w:t>Совет городского поселения</w:t>
      </w:r>
    </w:p>
    <w:p w:rsidR="002B4494" w:rsidRPr="002B4494" w:rsidRDefault="002B4494" w:rsidP="002B4494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B4494">
        <w:rPr>
          <w:rFonts w:ascii="Times New Roman" w:hAnsi="Times New Roman" w:cs="Times New Roman"/>
          <w:sz w:val="28"/>
          <w:szCs w:val="28"/>
        </w:rPr>
        <w:t xml:space="preserve"> город Туймазы</w:t>
      </w:r>
      <w:r w:rsidRPr="002B4494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</w:t>
      </w:r>
    </w:p>
    <w:p w:rsidR="002B4494" w:rsidRPr="002B4494" w:rsidRDefault="002B4494" w:rsidP="002B449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4494">
        <w:rPr>
          <w:rFonts w:ascii="Times New Roman" w:hAnsi="Times New Roman" w:cs="Times New Roman"/>
          <w:bCs/>
          <w:sz w:val="28"/>
          <w:szCs w:val="28"/>
        </w:rPr>
        <w:t xml:space="preserve"> Туймазинский район Республики Башкортостан</w:t>
      </w:r>
    </w:p>
    <w:p w:rsidR="002B4494" w:rsidRPr="002B4494" w:rsidRDefault="002B4494" w:rsidP="002B449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4494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2B4494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B4494" w:rsidRPr="002B4494" w:rsidRDefault="002B4494" w:rsidP="002B449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4494">
        <w:rPr>
          <w:rFonts w:ascii="Times New Roman" w:hAnsi="Times New Roman" w:cs="Times New Roman"/>
          <w:b/>
          <w:sz w:val="28"/>
          <w:szCs w:val="28"/>
        </w:rPr>
        <w:t>№ 142 от «25» декабря 2012 г.</w:t>
      </w:r>
    </w:p>
    <w:p w:rsidR="002B4494" w:rsidRDefault="002B4494" w:rsidP="00332E3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32E31" w:rsidRPr="002B4494" w:rsidRDefault="00332E31" w:rsidP="00332E31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B4494">
        <w:rPr>
          <w:rFonts w:ascii="Times New Roman" w:hAnsi="Times New Roman" w:cs="Times New Roman"/>
          <w:sz w:val="28"/>
          <w:szCs w:val="28"/>
        </w:rPr>
        <w:t>О работе</w:t>
      </w:r>
      <w:r w:rsidRPr="002B44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B4494">
        <w:rPr>
          <w:rFonts w:ascii="Times New Roman" w:hAnsi="Times New Roman" w:cs="Times New Roman"/>
          <w:sz w:val="28"/>
          <w:szCs w:val="28"/>
        </w:rPr>
        <w:t xml:space="preserve"> секретаря Совета   городского поселения город Туймазы </w:t>
      </w:r>
      <w:r w:rsidRPr="002B4494">
        <w:rPr>
          <w:rFonts w:ascii="Times New Roman" w:hAnsi="Times New Roman" w:cs="Times New Roman"/>
          <w:bCs/>
          <w:sz w:val="28"/>
          <w:szCs w:val="28"/>
        </w:rPr>
        <w:t xml:space="preserve">муниципального района Туймазинский район Республики Башкортостан   </w:t>
      </w:r>
    </w:p>
    <w:p w:rsidR="00332E31" w:rsidRPr="002B4494" w:rsidRDefault="00332E31" w:rsidP="00332E31">
      <w:pPr>
        <w:ind w:left="4956"/>
        <w:jc w:val="both"/>
        <w:rPr>
          <w:rFonts w:ascii="Times New Roman" w:hAnsi="Times New Roman" w:cs="Times New Roman"/>
          <w:sz w:val="28"/>
          <w:szCs w:val="28"/>
        </w:rPr>
      </w:pPr>
      <w:r w:rsidRPr="002B4494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332E31" w:rsidRPr="002B4494" w:rsidRDefault="00332E31" w:rsidP="00332E31">
      <w:pPr>
        <w:jc w:val="both"/>
        <w:rPr>
          <w:rFonts w:ascii="Times New Roman" w:hAnsi="Times New Roman" w:cs="Times New Roman"/>
          <w:sz w:val="28"/>
          <w:szCs w:val="28"/>
        </w:rPr>
      </w:pPr>
      <w:r w:rsidRPr="002B4494">
        <w:rPr>
          <w:rFonts w:ascii="Times New Roman" w:hAnsi="Times New Roman" w:cs="Times New Roman"/>
          <w:sz w:val="28"/>
          <w:szCs w:val="28"/>
        </w:rPr>
        <w:t xml:space="preserve">Заслушав и обсудив информацию   о работе  секретаря Совета  городского поселения город Туймазы </w:t>
      </w:r>
      <w:r w:rsidRPr="002B4494">
        <w:rPr>
          <w:rFonts w:ascii="Times New Roman" w:hAnsi="Times New Roman" w:cs="Times New Roman"/>
          <w:bCs/>
          <w:sz w:val="28"/>
          <w:szCs w:val="28"/>
        </w:rPr>
        <w:t xml:space="preserve">муниципального района Туймазинский район Республики Башкортостан </w:t>
      </w:r>
      <w:proofErr w:type="spellStart"/>
      <w:r w:rsidRPr="002B4494">
        <w:rPr>
          <w:rFonts w:ascii="Times New Roman" w:hAnsi="Times New Roman" w:cs="Times New Roman"/>
          <w:bCs/>
          <w:sz w:val="28"/>
          <w:szCs w:val="28"/>
        </w:rPr>
        <w:t>Бадаловой</w:t>
      </w:r>
      <w:proofErr w:type="spellEnd"/>
      <w:r w:rsidRPr="002B449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B4494">
        <w:rPr>
          <w:rFonts w:ascii="Times New Roman" w:hAnsi="Times New Roman" w:cs="Times New Roman"/>
          <w:bCs/>
          <w:sz w:val="28"/>
          <w:szCs w:val="28"/>
        </w:rPr>
        <w:t>Зании</w:t>
      </w:r>
      <w:proofErr w:type="spellEnd"/>
      <w:r w:rsidRPr="002B449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B4494">
        <w:rPr>
          <w:rFonts w:ascii="Times New Roman" w:hAnsi="Times New Roman" w:cs="Times New Roman"/>
          <w:bCs/>
          <w:sz w:val="28"/>
          <w:szCs w:val="28"/>
        </w:rPr>
        <w:t>Фахразовны</w:t>
      </w:r>
      <w:proofErr w:type="spellEnd"/>
      <w:r w:rsidRPr="002B4494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2B4494">
        <w:rPr>
          <w:rFonts w:ascii="Times New Roman" w:hAnsi="Times New Roman" w:cs="Times New Roman"/>
          <w:sz w:val="28"/>
          <w:szCs w:val="28"/>
        </w:rPr>
        <w:t>Совет городского поселения город Туймазы</w:t>
      </w:r>
      <w:r w:rsidRPr="002B4494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 Туймазинский район Республики Башкортостан</w:t>
      </w:r>
    </w:p>
    <w:p w:rsidR="00332E31" w:rsidRPr="002B4494" w:rsidRDefault="00332E31" w:rsidP="00332E3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2E31" w:rsidRPr="002B4494" w:rsidRDefault="00332E31" w:rsidP="00332E3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4494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332E31" w:rsidRPr="002B4494" w:rsidRDefault="00332E31" w:rsidP="00332E3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2E31" w:rsidRPr="002B4494" w:rsidRDefault="00332E31" w:rsidP="00332E31">
      <w:pPr>
        <w:jc w:val="both"/>
        <w:rPr>
          <w:rFonts w:ascii="Times New Roman" w:hAnsi="Times New Roman" w:cs="Times New Roman"/>
          <w:sz w:val="28"/>
          <w:szCs w:val="28"/>
        </w:rPr>
      </w:pPr>
      <w:r w:rsidRPr="002B4494">
        <w:rPr>
          <w:rFonts w:ascii="Times New Roman" w:hAnsi="Times New Roman" w:cs="Times New Roman"/>
          <w:sz w:val="28"/>
          <w:szCs w:val="28"/>
        </w:rPr>
        <w:tab/>
        <w:t xml:space="preserve">1. Информацию   о работе секретаря  Совета городского поселения город Туймазы </w:t>
      </w:r>
      <w:r w:rsidRPr="002B4494">
        <w:rPr>
          <w:rFonts w:ascii="Times New Roman" w:hAnsi="Times New Roman" w:cs="Times New Roman"/>
          <w:bCs/>
          <w:sz w:val="28"/>
          <w:szCs w:val="28"/>
        </w:rPr>
        <w:t xml:space="preserve">муниципального района Туймазинский район Республики Башкортостан </w:t>
      </w:r>
      <w:proofErr w:type="spellStart"/>
      <w:r w:rsidRPr="002B4494">
        <w:rPr>
          <w:rFonts w:ascii="Times New Roman" w:hAnsi="Times New Roman" w:cs="Times New Roman"/>
          <w:bCs/>
          <w:sz w:val="28"/>
          <w:szCs w:val="28"/>
        </w:rPr>
        <w:t>Бадаловой</w:t>
      </w:r>
      <w:proofErr w:type="spellEnd"/>
      <w:r w:rsidRPr="002B449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B4494">
        <w:rPr>
          <w:rFonts w:ascii="Times New Roman" w:hAnsi="Times New Roman" w:cs="Times New Roman"/>
          <w:bCs/>
          <w:sz w:val="28"/>
          <w:szCs w:val="28"/>
        </w:rPr>
        <w:t>Зании</w:t>
      </w:r>
      <w:proofErr w:type="spellEnd"/>
      <w:r w:rsidRPr="002B449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B4494">
        <w:rPr>
          <w:rFonts w:ascii="Times New Roman" w:hAnsi="Times New Roman" w:cs="Times New Roman"/>
          <w:bCs/>
          <w:sz w:val="28"/>
          <w:szCs w:val="28"/>
        </w:rPr>
        <w:t>Фахразовны</w:t>
      </w:r>
      <w:proofErr w:type="spellEnd"/>
      <w:r w:rsidRPr="002B4494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2B4494">
        <w:rPr>
          <w:rFonts w:ascii="Times New Roman" w:hAnsi="Times New Roman" w:cs="Times New Roman"/>
          <w:sz w:val="28"/>
          <w:szCs w:val="28"/>
        </w:rPr>
        <w:t>принять к сведению.</w:t>
      </w:r>
    </w:p>
    <w:p w:rsidR="00332E31" w:rsidRPr="002B4494" w:rsidRDefault="00332E31" w:rsidP="00332E31">
      <w:pPr>
        <w:jc w:val="both"/>
        <w:rPr>
          <w:rFonts w:ascii="Times New Roman" w:hAnsi="Times New Roman" w:cs="Times New Roman"/>
          <w:sz w:val="28"/>
          <w:szCs w:val="28"/>
        </w:rPr>
      </w:pPr>
      <w:r w:rsidRPr="002B4494">
        <w:rPr>
          <w:rFonts w:ascii="Times New Roman" w:hAnsi="Times New Roman" w:cs="Times New Roman"/>
          <w:sz w:val="28"/>
          <w:szCs w:val="28"/>
        </w:rPr>
        <w:tab/>
      </w:r>
      <w:r w:rsidRPr="002B4494">
        <w:rPr>
          <w:rFonts w:ascii="Times New Roman" w:hAnsi="Times New Roman" w:cs="Times New Roman"/>
          <w:sz w:val="28"/>
          <w:szCs w:val="28"/>
        </w:rPr>
        <w:tab/>
      </w:r>
    </w:p>
    <w:p w:rsidR="00332E31" w:rsidRPr="002B4494" w:rsidRDefault="00332E31" w:rsidP="00332E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32E31" w:rsidRPr="002B4494" w:rsidRDefault="00332E31" w:rsidP="00332E31">
      <w:pPr>
        <w:widowControl w:val="0"/>
        <w:tabs>
          <w:tab w:val="right" w:pos="8640"/>
        </w:tabs>
        <w:spacing w:after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B449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Председатель Совета </w:t>
      </w:r>
    </w:p>
    <w:p w:rsidR="00332E31" w:rsidRPr="002B4494" w:rsidRDefault="00332E31" w:rsidP="00332E31">
      <w:pPr>
        <w:widowControl w:val="0"/>
        <w:tabs>
          <w:tab w:val="right" w:pos="864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B4494">
        <w:rPr>
          <w:rFonts w:ascii="Times New Roman" w:hAnsi="Times New Roman" w:cs="Times New Roman"/>
          <w:b/>
          <w:sz w:val="28"/>
          <w:szCs w:val="28"/>
        </w:rPr>
        <w:t xml:space="preserve">городского поселения город Туймазы </w:t>
      </w:r>
    </w:p>
    <w:p w:rsidR="00332E31" w:rsidRPr="002B4494" w:rsidRDefault="00332E31" w:rsidP="00332E31">
      <w:pPr>
        <w:widowControl w:val="0"/>
        <w:tabs>
          <w:tab w:val="right" w:pos="864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B4494">
        <w:rPr>
          <w:rFonts w:ascii="Times New Roman" w:hAnsi="Times New Roman" w:cs="Times New Roman"/>
          <w:b/>
          <w:sz w:val="28"/>
          <w:szCs w:val="28"/>
        </w:rPr>
        <w:t>муниципального района Туймазинский район</w:t>
      </w:r>
    </w:p>
    <w:p w:rsidR="00332E31" w:rsidRPr="002B4494" w:rsidRDefault="00332E31" w:rsidP="00332E31">
      <w:pPr>
        <w:widowControl w:val="0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B4494">
        <w:rPr>
          <w:rFonts w:ascii="Times New Roman" w:hAnsi="Times New Roman" w:cs="Times New Roman"/>
          <w:b/>
          <w:sz w:val="28"/>
          <w:szCs w:val="28"/>
        </w:rPr>
        <w:t xml:space="preserve">Республики Башкортостан                                                   Ф.Ш. </w:t>
      </w:r>
      <w:proofErr w:type="spellStart"/>
      <w:r w:rsidRPr="002B4494">
        <w:rPr>
          <w:rFonts w:ascii="Times New Roman" w:hAnsi="Times New Roman" w:cs="Times New Roman"/>
          <w:b/>
          <w:sz w:val="28"/>
          <w:szCs w:val="28"/>
        </w:rPr>
        <w:t>Терегулов</w:t>
      </w:r>
      <w:proofErr w:type="spellEnd"/>
    </w:p>
    <w:p w:rsidR="00332E31" w:rsidRPr="002B4494" w:rsidRDefault="00332E31" w:rsidP="00332E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32E31" w:rsidRPr="002B4494" w:rsidRDefault="00332E31" w:rsidP="00332E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32E31" w:rsidRPr="002B4494" w:rsidRDefault="00332E31" w:rsidP="00332E31">
      <w:pPr>
        <w:rPr>
          <w:rFonts w:ascii="Times New Roman" w:hAnsi="Times New Roman" w:cs="Times New Roman"/>
          <w:sz w:val="28"/>
          <w:szCs w:val="28"/>
        </w:rPr>
      </w:pPr>
    </w:p>
    <w:sectPr w:rsidR="00332E31" w:rsidRPr="002B4494" w:rsidSect="004538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32E31"/>
    <w:rsid w:val="002B4494"/>
    <w:rsid w:val="003126AF"/>
    <w:rsid w:val="00332E31"/>
    <w:rsid w:val="004538DA"/>
    <w:rsid w:val="00DB2C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8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146</Words>
  <Characters>835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7</cp:revision>
  <cp:lastPrinted>2012-12-27T10:43:00Z</cp:lastPrinted>
  <dcterms:created xsi:type="dcterms:W3CDTF">2012-12-24T03:11:00Z</dcterms:created>
  <dcterms:modified xsi:type="dcterms:W3CDTF">2012-12-27T10:44:00Z</dcterms:modified>
</cp:coreProperties>
</file>